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36D" w:rsidRPr="003C21EF" w:rsidRDefault="00C602A0" w:rsidP="00C602A0">
      <w:pPr>
        <w:spacing w:after="0"/>
        <w:jc w:val="right"/>
        <w:rPr>
          <w:rFonts w:ascii="Arial" w:hAnsi="Arial" w:cs="Arial"/>
          <w:sz w:val="24"/>
        </w:rPr>
      </w:pPr>
      <w:r w:rsidRPr="003C21EF">
        <w:rPr>
          <w:rFonts w:ascii="Arial" w:hAnsi="Arial" w:cs="Arial"/>
          <w:sz w:val="24"/>
        </w:rPr>
        <w:t>Tuxcueca, Jal 03 de Septiembre del 2021</w:t>
      </w:r>
    </w:p>
    <w:p w:rsidR="00C602A0" w:rsidRPr="003C21EF" w:rsidRDefault="00C602A0" w:rsidP="00C602A0">
      <w:pPr>
        <w:spacing w:after="0"/>
        <w:jc w:val="right"/>
        <w:rPr>
          <w:rFonts w:ascii="Arial" w:hAnsi="Arial" w:cs="Arial"/>
          <w:sz w:val="24"/>
        </w:rPr>
      </w:pPr>
      <w:r w:rsidRPr="003C21EF">
        <w:rPr>
          <w:rFonts w:ascii="Arial" w:hAnsi="Arial" w:cs="Arial"/>
          <w:sz w:val="24"/>
        </w:rPr>
        <w:t>Dependencia: Dirección de Servicios Públicos</w:t>
      </w:r>
    </w:p>
    <w:p w:rsidR="00C602A0" w:rsidRPr="003C21EF" w:rsidRDefault="00C602A0" w:rsidP="00C602A0">
      <w:pPr>
        <w:spacing w:after="0"/>
        <w:jc w:val="right"/>
        <w:rPr>
          <w:rFonts w:ascii="Arial" w:hAnsi="Arial" w:cs="Arial"/>
          <w:sz w:val="24"/>
        </w:rPr>
      </w:pPr>
      <w:r w:rsidRPr="003C21EF">
        <w:rPr>
          <w:rFonts w:ascii="Arial" w:hAnsi="Arial" w:cs="Arial"/>
          <w:sz w:val="24"/>
        </w:rPr>
        <w:t>No. De Oficio S.P/32/2021</w:t>
      </w:r>
    </w:p>
    <w:p w:rsidR="00C602A0" w:rsidRDefault="00C602A0" w:rsidP="00C602A0">
      <w:pPr>
        <w:spacing w:after="0"/>
        <w:jc w:val="right"/>
        <w:rPr>
          <w:rFonts w:ascii="Arial" w:hAnsi="Arial" w:cs="Arial"/>
          <w:sz w:val="24"/>
        </w:rPr>
      </w:pPr>
      <w:r w:rsidRPr="003C21EF">
        <w:rPr>
          <w:rFonts w:ascii="Arial" w:hAnsi="Arial" w:cs="Arial"/>
          <w:sz w:val="24"/>
        </w:rPr>
        <w:t>Asunto: Informe de Actividades</w:t>
      </w:r>
    </w:p>
    <w:p w:rsidR="003C21EF" w:rsidRPr="003C21EF" w:rsidRDefault="003C21EF" w:rsidP="00C602A0">
      <w:pPr>
        <w:spacing w:after="0"/>
        <w:jc w:val="right"/>
        <w:rPr>
          <w:rFonts w:ascii="Arial" w:hAnsi="Arial" w:cs="Arial"/>
          <w:sz w:val="24"/>
        </w:rPr>
      </w:pPr>
    </w:p>
    <w:p w:rsidR="00C602A0" w:rsidRPr="003C21EF" w:rsidRDefault="00C602A0" w:rsidP="003C21EF">
      <w:pPr>
        <w:spacing w:after="0"/>
        <w:ind w:left="57"/>
        <w:jc w:val="right"/>
        <w:rPr>
          <w:rFonts w:ascii="Arial" w:hAnsi="Arial" w:cs="Arial"/>
          <w:sz w:val="24"/>
        </w:rPr>
      </w:pPr>
    </w:p>
    <w:p w:rsidR="00C602A0" w:rsidRPr="003C21EF" w:rsidRDefault="00C602A0" w:rsidP="003C21EF">
      <w:pPr>
        <w:spacing w:after="0"/>
        <w:ind w:left="57"/>
        <w:rPr>
          <w:rFonts w:ascii="Arial" w:hAnsi="Arial" w:cs="Arial"/>
          <w:sz w:val="24"/>
        </w:rPr>
      </w:pPr>
      <w:r w:rsidRPr="003C21EF">
        <w:rPr>
          <w:rFonts w:ascii="Arial" w:hAnsi="Arial" w:cs="Arial"/>
          <w:sz w:val="24"/>
        </w:rPr>
        <w:t>L.C.P. JUAN PABLO MARTINEZ RODRIGUEZ</w:t>
      </w:r>
    </w:p>
    <w:p w:rsidR="00C602A0" w:rsidRPr="003C21EF" w:rsidRDefault="00C602A0" w:rsidP="003C21EF">
      <w:pPr>
        <w:spacing w:after="0"/>
        <w:ind w:left="57"/>
        <w:rPr>
          <w:rFonts w:ascii="Arial" w:hAnsi="Arial" w:cs="Arial"/>
          <w:sz w:val="24"/>
        </w:rPr>
      </w:pPr>
      <w:r w:rsidRPr="003C21EF">
        <w:rPr>
          <w:rFonts w:ascii="Arial" w:hAnsi="Arial" w:cs="Arial"/>
          <w:sz w:val="24"/>
        </w:rPr>
        <w:t>Director de la Unidad de Transparencia del</w:t>
      </w:r>
    </w:p>
    <w:p w:rsidR="00C602A0" w:rsidRPr="003C21EF" w:rsidRDefault="00C602A0" w:rsidP="003C21EF">
      <w:pPr>
        <w:spacing w:after="0"/>
        <w:ind w:left="57"/>
        <w:rPr>
          <w:rFonts w:ascii="Arial" w:hAnsi="Arial" w:cs="Arial"/>
          <w:sz w:val="24"/>
        </w:rPr>
      </w:pPr>
      <w:r w:rsidRPr="003C21EF">
        <w:rPr>
          <w:rFonts w:ascii="Arial" w:hAnsi="Arial" w:cs="Arial"/>
          <w:sz w:val="24"/>
        </w:rPr>
        <w:t>H. Ayuntamiento de Tuxcueca, Jal.</w:t>
      </w:r>
    </w:p>
    <w:p w:rsidR="00C602A0" w:rsidRPr="003C21EF" w:rsidRDefault="00C602A0" w:rsidP="003C21EF">
      <w:pPr>
        <w:spacing w:after="0"/>
        <w:ind w:left="57"/>
        <w:rPr>
          <w:rFonts w:ascii="Arial" w:hAnsi="Arial" w:cs="Arial"/>
          <w:sz w:val="24"/>
        </w:rPr>
      </w:pPr>
    </w:p>
    <w:p w:rsidR="003C21EF" w:rsidRDefault="003C21EF" w:rsidP="003C21EF">
      <w:pPr>
        <w:spacing w:after="0"/>
        <w:ind w:left="57"/>
        <w:rPr>
          <w:rFonts w:ascii="Arial" w:hAnsi="Arial" w:cs="Arial"/>
          <w:sz w:val="24"/>
        </w:rPr>
      </w:pPr>
    </w:p>
    <w:p w:rsidR="00C602A0" w:rsidRPr="003C21EF" w:rsidRDefault="00C602A0" w:rsidP="003C21EF">
      <w:pPr>
        <w:spacing w:after="0"/>
        <w:ind w:left="57"/>
        <w:rPr>
          <w:rFonts w:ascii="Arial" w:hAnsi="Arial" w:cs="Arial"/>
          <w:sz w:val="24"/>
        </w:rPr>
      </w:pPr>
      <w:r w:rsidRPr="003C21EF">
        <w:rPr>
          <w:rFonts w:ascii="Arial" w:hAnsi="Arial" w:cs="Arial"/>
          <w:sz w:val="24"/>
        </w:rPr>
        <w:t>P R E S E N T E</w:t>
      </w:r>
    </w:p>
    <w:p w:rsidR="00C602A0" w:rsidRPr="003C21EF" w:rsidRDefault="00C602A0" w:rsidP="003C21EF">
      <w:pPr>
        <w:spacing w:after="0"/>
        <w:ind w:left="57"/>
        <w:rPr>
          <w:rFonts w:ascii="Arial" w:hAnsi="Arial" w:cs="Arial"/>
        </w:rPr>
      </w:pPr>
    </w:p>
    <w:p w:rsidR="00C602A0" w:rsidRPr="003C21EF" w:rsidRDefault="00C602A0" w:rsidP="003C21EF">
      <w:pPr>
        <w:ind w:left="57"/>
        <w:jc w:val="both"/>
        <w:rPr>
          <w:rFonts w:ascii="Arial" w:hAnsi="Arial" w:cs="Arial"/>
          <w:sz w:val="24"/>
        </w:rPr>
      </w:pPr>
      <w:r w:rsidRPr="003C21EF">
        <w:rPr>
          <w:rFonts w:ascii="Arial" w:hAnsi="Arial" w:cs="Arial"/>
          <w:sz w:val="24"/>
        </w:rPr>
        <w:t>Reciba un cordial salido del que suscribe C. Prof. Armando Flores Ortiz, Director de Servicios Públicos de este H. Ayuntamiento de Tuxcueca, Jal</w:t>
      </w:r>
    </w:p>
    <w:p w:rsidR="00C602A0" w:rsidRPr="003C21EF" w:rsidRDefault="00C602A0" w:rsidP="003C21EF">
      <w:pPr>
        <w:ind w:left="57"/>
        <w:jc w:val="both"/>
        <w:rPr>
          <w:rFonts w:ascii="Arial" w:hAnsi="Arial" w:cs="Arial"/>
          <w:sz w:val="24"/>
        </w:rPr>
      </w:pPr>
      <w:r w:rsidRPr="003C21EF">
        <w:rPr>
          <w:rFonts w:ascii="Arial" w:hAnsi="Arial" w:cs="Arial"/>
          <w:sz w:val="24"/>
        </w:rPr>
        <w:t>Por medio del presente me permitió rendir el informe de las actividades realizadas del periodo correspondiente del 01 al 31 de agosto del presente año</w:t>
      </w:r>
    </w:p>
    <w:p w:rsidR="00C602A0" w:rsidRPr="003C21EF" w:rsidRDefault="00C602A0" w:rsidP="003C21EF">
      <w:pPr>
        <w:ind w:left="57"/>
        <w:jc w:val="both"/>
        <w:rPr>
          <w:rFonts w:ascii="Arial" w:hAnsi="Arial" w:cs="Arial"/>
          <w:sz w:val="24"/>
        </w:rPr>
      </w:pPr>
      <w:r w:rsidRPr="003C21EF">
        <w:rPr>
          <w:rFonts w:ascii="Arial" w:hAnsi="Arial" w:cs="Arial"/>
          <w:sz w:val="24"/>
        </w:rPr>
        <w:t>La limpieza del malecón, tumba y poda de árboles secos y tumbados por el viento en esta temporada de lluvias se machetea y corta la maleza y pasto en escuelas, Jardines de niños, centros de salud, etc. Y en los malecones y plazas.</w:t>
      </w:r>
    </w:p>
    <w:p w:rsidR="00C602A0" w:rsidRPr="003C21EF" w:rsidRDefault="00C602A0" w:rsidP="003C21EF">
      <w:pPr>
        <w:ind w:left="57"/>
        <w:jc w:val="both"/>
        <w:rPr>
          <w:rFonts w:ascii="Arial" w:hAnsi="Arial" w:cs="Arial"/>
          <w:sz w:val="24"/>
        </w:rPr>
      </w:pPr>
      <w:r w:rsidRPr="003C21EF">
        <w:rPr>
          <w:rFonts w:ascii="Arial" w:hAnsi="Arial" w:cs="Arial"/>
          <w:sz w:val="24"/>
        </w:rPr>
        <w:t>Se sigue apoyando al DIF Municipal en las descargas de los camiones que traen despensas y la leche a esta Dependencia en San Luis Soyatlan, Jal.</w:t>
      </w:r>
    </w:p>
    <w:p w:rsidR="00C602A0" w:rsidRPr="003C21EF" w:rsidRDefault="00C602A0" w:rsidP="003C21EF">
      <w:pPr>
        <w:ind w:left="57"/>
        <w:jc w:val="both"/>
        <w:rPr>
          <w:rFonts w:ascii="Arial" w:hAnsi="Arial" w:cs="Arial"/>
          <w:sz w:val="24"/>
        </w:rPr>
      </w:pPr>
      <w:r w:rsidRPr="003C21EF">
        <w:rPr>
          <w:rFonts w:ascii="Arial" w:hAnsi="Arial" w:cs="Arial"/>
          <w:sz w:val="24"/>
        </w:rPr>
        <w:t>La recolección de basura se realiza en los días asignados para cada localidad.</w:t>
      </w:r>
    </w:p>
    <w:p w:rsidR="00C602A0" w:rsidRPr="003C21EF" w:rsidRDefault="003C21EF" w:rsidP="003C21EF">
      <w:pPr>
        <w:ind w:left="57"/>
        <w:jc w:val="both"/>
        <w:rPr>
          <w:rFonts w:ascii="Arial" w:hAnsi="Arial" w:cs="Arial"/>
          <w:sz w:val="24"/>
        </w:rPr>
      </w:pPr>
      <w:r w:rsidRPr="003C21EF">
        <w:rPr>
          <w:rFonts w:ascii="Arial" w:hAnsi="Arial" w:cs="Arial"/>
          <w:sz w:val="24"/>
        </w:rPr>
        <w:t>En el servicio eléctrico se hicieron 43 reparaciones durante este mes de julio en las diferentes poblaciones del municipio</w:t>
      </w:r>
    </w:p>
    <w:p w:rsidR="003C21EF" w:rsidRPr="003C21EF" w:rsidRDefault="003C21EF" w:rsidP="003C21EF">
      <w:pPr>
        <w:ind w:left="57"/>
        <w:jc w:val="both"/>
        <w:rPr>
          <w:rFonts w:ascii="Arial" w:hAnsi="Arial" w:cs="Arial"/>
          <w:sz w:val="24"/>
        </w:rPr>
      </w:pPr>
      <w:r w:rsidRPr="003C21EF">
        <w:rPr>
          <w:rFonts w:ascii="Arial" w:hAnsi="Arial" w:cs="Arial"/>
          <w:sz w:val="24"/>
        </w:rPr>
        <w:t>En cuanto a refacciones, materiales y utensilios se entregan lo más rápido posible si es aprobado por la autoridad correspondiente.</w:t>
      </w:r>
    </w:p>
    <w:p w:rsidR="003C21EF" w:rsidRPr="003C21EF" w:rsidRDefault="003C21EF" w:rsidP="003C21EF">
      <w:pPr>
        <w:ind w:left="57"/>
        <w:jc w:val="both"/>
        <w:rPr>
          <w:rFonts w:ascii="Arial" w:hAnsi="Arial" w:cs="Arial"/>
          <w:sz w:val="24"/>
        </w:rPr>
      </w:pPr>
      <w:r w:rsidRPr="003C21EF">
        <w:rPr>
          <w:rFonts w:ascii="Arial" w:hAnsi="Arial" w:cs="Arial"/>
          <w:sz w:val="24"/>
        </w:rPr>
        <w:t>Combustible, aceites y lubricantes se entregan por medio de vales que surten en la gasolinera, refaccionarias y ferreterías de San Luis Soyatlan, Jal.</w:t>
      </w:r>
    </w:p>
    <w:p w:rsidR="003C21EF" w:rsidRDefault="003C21EF" w:rsidP="003C21EF">
      <w:pPr>
        <w:ind w:left="57"/>
        <w:jc w:val="both"/>
        <w:rPr>
          <w:rFonts w:ascii="Arial" w:hAnsi="Arial" w:cs="Arial"/>
          <w:sz w:val="24"/>
        </w:rPr>
      </w:pPr>
      <w:r w:rsidRPr="003C21EF">
        <w:rPr>
          <w:rFonts w:ascii="Arial" w:hAnsi="Arial" w:cs="Arial"/>
          <w:sz w:val="24"/>
        </w:rPr>
        <w:t>Sin más por el momento me despido de usted agradeciendo las atenciones prestadas a la presente y quedo a sus órdenes para cualquier duda o aclaración al respecto</w:t>
      </w:r>
    </w:p>
    <w:p w:rsidR="003C21EF" w:rsidRDefault="003C21EF" w:rsidP="003C21EF">
      <w:pPr>
        <w:spacing w:after="0"/>
        <w:ind w:left="57"/>
        <w:jc w:val="center"/>
        <w:rPr>
          <w:rFonts w:ascii="Arial" w:hAnsi="Arial" w:cs="Arial"/>
          <w:sz w:val="24"/>
        </w:rPr>
      </w:pPr>
    </w:p>
    <w:p w:rsidR="003C21EF" w:rsidRDefault="003C21EF" w:rsidP="003C21EF">
      <w:pPr>
        <w:spacing w:after="0"/>
        <w:ind w:left="57"/>
        <w:jc w:val="center"/>
        <w:rPr>
          <w:rFonts w:ascii="Arial" w:hAnsi="Arial" w:cs="Arial"/>
          <w:sz w:val="24"/>
        </w:rPr>
      </w:pPr>
    </w:p>
    <w:p w:rsidR="003C21EF" w:rsidRDefault="003C21EF" w:rsidP="003C21EF">
      <w:pPr>
        <w:spacing w:after="0"/>
        <w:ind w:left="57"/>
        <w:jc w:val="center"/>
        <w:rPr>
          <w:rFonts w:ascii="Arial" w:hAnsi="Arial" w:cs="Arial"/>
          <w:sz w:val="24"/>
        </w:rPr>
      </w:pPr>
    </w:p>
    <w:p w:rsidR="003C21EF" w:rsidRDefault="003C21EF" w:rsidP="003C21EF">
      <w:pPr>
        <w:spacing w:after="0"/>
        <w:ind w:left="57"/>
        <w:jc w:val="center"/>
        <w:rPr>
          <w:rFonts w:ascii="Arial" w:hAnsi="Arial" w:cs="Arial"/>
          <w:sz w:val="24"/>
        </w:rPr>
      </w:pPr>
    </w:p>
    <w:p w:rsidR="003C21EF" w:rsidRDefault="003C21EF" w:rsidP="003C21EF">
      <w:pPr>
        <w:spacing w:after="0"/>
        <w:ind w:left="57"/>
        <w:jc w:val="center"/>
        <w:rPr>
          <w:rFonts w:ascii="Arial" w:hAnsi="Arial" w:cs="Arial"/>
          <w:sz w:val="24"/>
        </w:rPr>
      </w:pPr>
    </w:p>
    <w:p w:rsidR="003C21EF" w:rsidRDefault="003C21EF" w:rsidP="003C21EF">
      <w:pPr>
        <w:spacing w:after="0"/>
        <w:ind w:left="57"/>
        <w:jc w:val="center"/>
        <w:rPr>
          <w:rFonts w:ascii="Arial" w:hAnsi="Arial" w:cs="Arial"/>
          <w:sz w:val="24"/>
        </w:rPr>
      </w:pPr>
      <w:bookmarkStart w:id="0" w:name="_GoBack"/>
      <w:bookmarkEnd w:id="0"/>
    </w:p>
    <w:p w:rsidR="003C21EF" w:rsidRDefault="003C21EF" w:rsidP="003C21EF">
      <w:pPr>
        <w:spacing w:after="0"/>
        <w:jc w:val="center"/>
        <w:rPr>
          <w:rFonts w:ascii="Arial" w:hAnsi="Arial" w:cs="Arial"/>
          <w:sz w:val="24"/>
        </w:rPr>
      </w:pPr>
    </w:p>
    <w:p w:rsidR="003C21EF" w:rsidRDefault="003C21EF" w:rsidP="003C21EF">
      <w:pPr>
        <w:spacing w:after="0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 T E N T A M E N T E</w:t>
      </w:r>
    </w:p>
    <w:p w:rsidR="003C21EF" w:rsidRDefault="003C21EF" w:rsidP="003C21EF">
      <w:pPr>
        <w:spacing w:after="0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“Tuxcueca, Jalisco, Tierra del Generalísimo Ramón Corona”</w:t>
      </w:r>
    </w:p>
    <w:p w:rsidR="003C21EF" w:rsidRDefault="003C21EF" w:rsidP="003C21EF">
      <w:pPr>
        <w:jc w:val="center"/>
        <w:rPr>
          <w:rFonts w:ascii="Arial" w:hAnsi="Arial" w:cs="Arial"/>
          <w:sz w:val="24"/>
        </w:rPr>
      </w:pPr>
    </w:p>
    <w:p w:rsidR="003C21EF" w:rsidRDefault="003C21EF" w:rsidP="003C21EF">
      <w:pPr>
        <w:spacing w:after="0"/>
        <w:jc w:val="center"/>
        <w:rPr>
          <w:rFonts w:ascii="Arial" w:hAnsi="Arial" w:cs="Arial"/>
          <w:b/>
          <w:sz w:val="24"/>
          <w:u w:val="single"/>
        </w:rPr>
      </w:pPr>
      <w:r w:rsidRPr="003C21EF">
        <w:rPr>
          <w:rFonts w:ascii="Arial" w:hAnsi="Arial" w:cs="Arial"/>
          <w:b/>
          <w:sz w:val="24"/>
          <w:u w:val="single"/>
        </w:rPr>
        <w:t xml:space="preserve">                                          </w:t>
      </w:r>
      <w:r>
        <w:rPr>
          <w:rFonts w:ascii="Arial" w:hAnsi="Arial" w:cs="Arial"/>
          <w:b/>
          <w:sz w:val="24"/>
          <w:u w:val="single"/>
        </w:rPr>
        <w:t xml:space="preserve">               </w:t>
      </w:r>
      <w:r w:rsidRPr="003C21EF">
        <w:rPr>
          <w:rFonts w:ascii="Arial" w:hAnsi="Arial" w:cs="Arial"/>
          <w:b/>
          <w:sz w:val="24"/>
          <w:u w:val="single"/>
        </w:rPr>
        <w:t xml:space="preserve"> .</w:t>
      </w:r>
    </w:p>
    <w:p w:rsidR="003C21EF" w:rsidRPr="003C21EF" w:rsidRDefault="003C21EF" w:rsidP="003C21EF">
      <w:pPr>
        <w:spacing w:after="0"/>
        <w:jc w:val="center"/>
        <w:rPr>
          <w:rFonts w:ascii="Arial" w:hAnsi="Arial" w:cs="Arial"/>
          <w:sz w:val="24"/>
        </w:rPr>
      </w:pPr>
      <w:r w:rsidRPr="003C21EF">
        <w:rPr>
          <w:rFonts w:ascii="Arial" w:hAnsi="Arial" w:cs="Arial"/>
          <w:sz w:val="24"/>
        </w:rPr>
        <w:t>Prof. Armando Flores Ortiz</w:t>
      </w:r>
    </w:p>
    <w:p w:rsidR="003C21EF" w:rsidRDefault="003C21EF" w:rsidP="003C21EF">
      <w:pPr>
        <w:spacing w:after="0"/>
        <w:jc w:val="center"/>
        <w:rPr>
          <w:rFonts w:ascii="Arial" w:hAnsi="Arial" w:cs="Arial"/>
          <w:sz w:val="24"/>
        </w:rPr>
      </w:pPr>
      <w:r w:rsidRPr="003C21EF">
        <w:rPr>
          <w:rFonts w:ascii="Arial" w:hAnsi="Arial" w:cs="Arial"/>
          <w:sz w:val="24"/>
        </w:rPr>
        <w:t xml:space="preserve">Director de Servicios Públicos </w:t>
      </w:r>
    </w:p>
    <w:p w:rsidR="003C21EF" w:rsidRDefault="003C21EF" w:rsidP="003C21EF">
      <w:pPr>
        <w:spacing w:after="0"/>
        <w:ind w:left="113"/>
        <w:jc w:val="center"/>
        <w:rPr>
          <w:rFonts w:ascii="Arial" w:hAnsi="Arial" w:cs="Arial"/>
          <w:sz w:val="24"/>
        </w:rPr>
      </w:pPr>
    </w:p>
    <w:p w:rsidR="003C21EF" w:rsidRDefault="003C21EF" w:rsidP="003C21EF">
      <w:pPr>
        <w:spacing w:after="0"/>
        <w:jc w:val="center"/>
        <w:rPr>
          <w:rFonts w:ascii="Arial" w:hAnsi="Arial" w:cs="Arial"/>
          <w:sz w:val="24"/>
        </w:rPr>
      </w:pPr>
    </w:p>
    <w:p w:rsidR="003C21EF" w:rsidRPr="003C21EF" w:rsidRDefault="003C21EF" w:rsidP="003C21EF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C.c.p archivo</w:t>
      </w:r>
    </w:p>
    <w:sectPr w:rsidR="003C21EF" w:rsidRPr="003C21EF" w:rsidSect="00C602A0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2A0"/>
    <w:rsid w:val="003C21EF"/>
    <w:rsid w:val="008F736D"/>
    <w:rsid w:val="00C60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279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LTSB Maximum EX</dc:creator>
  <cp:lastModifiedBy>LTSB Maximum EX</cp:lastModifiedBy>
  <cp:revision>2</cp:revision>
  <dcterms:created xsi:type="dcterms:W3CDTF">2021-09-03T14:53:00Z</dcterms:created>
  <dcterms:modified xsi:type="dcterms:W3CDTF">2021-09-03T15:12:00Z</dcterms:modified>
</cp:coreProperties>
</file>